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8CA6" w14:textId="6D14075F" w:rsidR="00C37B68" w:rsidRDefault="00C37B68" w:rsidP="004479CD"/>
    <w:p w14:paraId="15E8311A" w14:textId="77777777" w:rsidR="008507F7" w:rsidRPr="00B42A61" w:rsidRDefault="008507F7" w:rsidP="008507F7">
      <w:pPr>
        <w:spacing w:after="160" w:line="259" w:lineRule="auto"/>
        <w:rPr>
          <w:rFonts w:ascii="Aptos" w:eastAsia="Aptos" w:hAnsi="Aptos"/>
          <w:b/>
          <w:bCs/>
          <w:kern w:val="2"/>
          <w:sz w:val="32"/>
          <w:szCs w:val="32"/>
          <w14:ligatures w14:val="standardContextual"/>
        </w:rPr>
      </w:pPr>
      <w:r w:rsidRPr="00B42A61">
        <w:rPr>
          <w:rFonts w:ascii="Aptos" w:eastAsia="Aptos" w:hAnsi="Aptos"/>
          <w:b/>
          <w:bCs/>
          <w:kern w:val="2"/>
          <w:sz w:val="32"/>
          <w:szCs w:val="32"/>
          <w14:ligatures w14:val="standardContextual"/>
        </w:rPr>
        <w:t xml:space="preserve">Was sagen unsere Bundestagskandidaten zur </w:t>
      </w:r>
      <w:proofErr w:type="gramStart"/>
      <w:r w:rsidRPr="00B42A61">
        <w:rPr>
          <w:rFonts w:ascii="Aptos" w:eastAsia="Aptos" w:hAnsi="Aptos"/>
          <w:b/>
          <w:bCs/>
          <w:kern w:val="2"/>
          <w:sz w:val="32"/>
          <w:szCs w:val="32"/>
          <w14:ligatures w14:val="standardContextual"/>
        </w:rPr>
        <w:t>ICE Trasse</w:t>
      </w:r>
      <w:proofErr w:type="gramEnd"/>
    </w:p>
    <w:p w14:paraId="176507D6" w14:textId="77777777" w:rsidR="008507F7" w:rsidRPr="008507F7" w:rsidRDefault="008507F7" w:rsidP="008507F7">
      <w:pPr>
        <w:spacing w:after="160" w:line="259" w:lineRule="auto"/>
        <w:rPr>
          <w:rFonts w:ascii="Aptos" w:eastAsia="Aptos" w:hAnsi="Aptos"/>
          <w:kern w:val="2"/>
          <w:sz w:val="22"/>
          <w:szCs w:val="22"/>
          <w14:ligatures w14:val="standardContextual"/>
        </w:rPr>
      </w:pPr>
      <w:r w:rsidRPr="008507F7">
        <w:rPr>
          <w:rFonts w:ascii="Aptos" w:eastAsia="Aptos" w:hAnsi="Aptos"/>
          <w:kern w:val="2"/>
          <w:sz w:val="22"/>
          <w:szCs w:val="22"/>
          <w14:ligatures w14:val="standardContextual"/>
        </w:rPr>
        <w:t xml:space="preserve">Wir haben den Wahlkampf genutzt, um den Kandidaten der CDU, SPD und Grünen einige Fragen zu dem </w:t>
      </w:r>
      <w:proofErr w:type="gramStart"/>
      <w:r w:rsidRPr="008507F7">
        <w:rPr>
          <w:rFonts w:ascii="Aptos" w:eastAsia="Aptos" w:hAnsi="Aptos"/>
          <w:kern w:val="2"/>
          <w:sz w:val="22"/>
          <w:szCs w:val="22"/>
          <w14:ligatures w14:val="standardContextual"/>
        </w:rPr>
        <w:t>ICE Projekt</w:t>
      </w:r>
      <w:proofErr w:type="gramEnd"/>
      <w:r w:rsidRPr="008507F7">
        <w:rPr>
          <w:rFonts w:ascii="Aptos" w:eastAsia="Aptos" w:hAnsi="Aptos"/>
          <w:kern w:val="2"/>
          <w:sz w:val="22"/>
          <w:szCs w:val="22"/>
          <w14:ligatures w14:val="standardContextual"/>
        </w:rPr>
        <w:t xml:space="preserve"> Hannover Bielefeld zu stellen. Jessica Peine von Bündnis 90/Die Grünen und Hendrik Hoppenstedt CDU wurden von Peter Krippner und mir interviewt, Rebecca Schamber SDP hat uns ihre Antworten leider nur schriftlich zukommen lassen. Hier ist eine Zusammenfassung der Antworten:</w:t>
      </w:r>
    </w:p>
    <w:p w14:paraId="19EA6666" w14:textId="77777777" w:rsidR="008507F7" w:rsidRPr="008507F7" w:rsidRDefault="008507F7" w:rsidP="008507F7">
      <w:pPr>
        <w:spacing w:after="160" w:line="259" w:lineRule="auto"/>
        <w:rPr>
          <w:rFonts w:ascii="Aptos" w:eastAsia="Aptos" w:hAnsi="Aptos"/>
          <w:kern w:val="2"/>
          <w:sz w:val="22"/>
          <w:szCs w:val="22"/>
          <w14:ligatures w14:val="standardContextual"/>
        </w:rPr>
      </w:pPr>
      <w:r w:rsidRPr="008507F7">
        <w:rPr>
          <w:rFonts w:ascii="Aptos" w:eastAsia="Aptos" w:hAnsi="Aptos"/>
          <w:kern w:val="2"/>
          <w:sz w:val="22"/>
          <w:szCs w:val="22"/>
          <w14:ligatures w14:val="standardContextual"/>
        </w:rPr>
        <w:t>Auf die Frage nach dem Einfluss auf die Klimawende positioniert sich nur J. Peine eindeutig und fordert eine positive CO2 Bilanz des Gesamtpaketes Bau und Betrieb der Strecke. H. Hoppenstedt setzt auf neue Produktionstechnologien bei der Herstellung von Beton, um den CO2 Ausstoß zu reduzieren. R. Schamber bezieht keine eindeutige Position.</w:t>
      </w:r>
    </w:p>
    <w:p w14:paraId="50671FBC" w14:textId="77777777" w:rsidR="008507F7" w:rsidRPr="008507F7" w:rsidRDefault="008507F7" w:rsidP="008507F7">
      <w:pPr>
        <w:spacing w:after="160" w:line="259" w:lineRule="auto"/>
        <w:rPr>
          <w:rFonts w:ascii="Aptos" w:eastAsia="Aptos" w:hAnsi="Aptos"/>
          <w:kern w:val="2"/>
          <w:sz w:val="22"/>
          <w:szCs w:val="22"/>
          <w14:ligatures w14:val="standardContextual"/>
        </w:rPr>
      </w:pPr>
      <w:r w:rsidRPr="008507F7">
        <w:rPr>
          <w:rFonts w:ascii="Aptos" w:eastAsia="Aptos" w:hAnsi="Aptos"/>
          <w:kern w:val="2"/>
          <w:sz w:val="22"/>
          <w:szCs w:val="22"/>
          <w14:ligatures w14:val="standardContextual"/>
        </w:rPr>
        <w:t>Die dringende Notwendigkeit einer kurzfristigen Kapazitätserhöhung der Strecke Wunstorf Minden wird von allen gleichermaßen gesehen. Das sei unbedingt erforderlich, um den öffentlichen Nahverkehr und den Güterverkehr auf der Schiene zu verbessern und zu stärken. Der Bau einer Hochgeschwindigkeitsstrecke in 25 Jahren wird von allen 3 Kandidaten nicht als Lösung für die Beseitigung des bereits heute bestehenden Engpasses gesehen.</w:t>
      </w:r>
    </w:p>
    <w:p w14:paraId="1F39507B" w14:textId="77777777" w:rsidR="008507F7" w:rsidRPr="008507F7" w:rsidRDefault="008507F7" w:rsidP="008507F7">
      <w:pPr>
        <w:spacing w:after="160" w:line="259" w:lineRule="auto"/>
        <w:rPr>
          <w:rFonts w:ascii="Aptos" w:eastAsia="Aptos" w:hAnsi="Aptos"/>
          <w:kern w:val="2"/>
          <w:sz w:val="22"/>
          <w:szCs w:val="22"/>
          <w14:ligatures w14:val="standardContextual"/>
        </w:rPr>
      </w:pPr>
      <w:r w:rsidRPr="008507F7">
        <w:rPr>
          <w:rFonts w:ascii="Aptos" w:eastAsia="Aptos" w:hAnsi="Aptos"/>
          <w:kern w:val="2"/>
          <w:sz w:val="22"/>
          <w:szCs w:val="22"/>
          <w14:ligatures w14:val="standardContextual"/>
        </w:rPr>
        <w:t>Ebenso einheitlich war die Meinung, dass die Generalsanierung der Strecke Wunstorf Minden unbedingt für diese Kapazitätserhöhung genutzt werden soll. Dabei wird der Einsatz der Digitalisierung als wesentliche und notwendige Verbesserung gesehen. H.  Hoppenstedt bezeichnet den Verzicht der Bahn auf den neuesten Stand der Digitalisierung sogar als einen ‚großen Fehler‘. Unser Konzept, bei der Generalsanierungen auch gleichzeitig Überholstrecken und Ausweichstrecken zu planen, wurde dabei zumindest von Peine und Hoppenstedt begrüßt.</w:t>
      </w:r>
    </w:p>
    <w:p w14:paraId="74D148B6" w14:textId="77777777" w:rsidR="008507F7" w:rsidRPr="008507F7" w:rsidRDefault="008507F7" w:rsidP="008507F7">
      <w:pPr>
        <w:spacing w:after="160" w:line="259" w:lineRule="auto"/>
        <w:rPr>
          <w:rFonts w:ascii="Aptos" w:eastAsia="Aptos" w:hAnsi="Aptos"/>
          <w:kern w:val="2"/>
          <w:sz w:val="22"/>
          <w:szCs w:val="22"/>
          <w14:ligatures w14:val="standardContextual"/>
        </w:rPr>
      </w:pPr>
      <w:r w:rsidRPr="008507F7">
        <w:rPr>
          <w:rFonts w:ascii="Aptos" w:eastAsia="Aptos" w:hAnsi="Aptos"/>
          <w:kern w:val="2"/>
          <w:sz w:val="22"/>
          <w:szCs w:val="22"/>
          <w14:ligatures w14:val="standardContextual"/>
        </w:rPr>
        <w:t xml:space="preserve">Ein </w:t>
      </w:r>
      <w:proofErr w:type="gramStart"/>
      <w:r w:rsidRPr="008507F7">
        <w:rPr>
          <w:rFonts w:ascii="Aptos" w:eastAsia="Aptos" w:hAnsi="Aptos"/>
          <w:kern w:val="2"/>
          <w:sz w:val="22"/>
          <w:szCs w:val="22"/>
          <w14:ligatures w14:val="standardContextual"/>
        </w:rPr>
        <w:t>ganz wesentlicher</w:t>
      </w:r>
      <w:proofErr w:type="gramEnd"/>
      <w:r w:rsidRPr="008507F7">
        <w:rPr>
          <w:rFonts w:ascii="Aptos" w:eastAsia="Aptos" w:hAnsi="Aptos"/>
          <w:kern w:val="2"/>
          <w:sz w:val="22"/>
          <w:szCs w:val="22"/>
          <w14:ligatures w14:val="standardContextual"/>
        </w:rPr>
        <w:t xml:space="preserve"> Aspekt in unserem Interview war die Festlegung der Bahn auf die Fahrzeitverkürzung von 17 Minuten. Hoppenstedt und Schamber begrüßen grundsätzlich Hochgeschwindigkeitstrecken. Unter den Bedingungen, dass diese Fahrzeitverkürzung für den Deutschlandtakt nicht zwingend erforderlich ist, und bereits 3 Sprinterzüge täglich in 4 h zwischen Berlin und Köln verkehren, würden sie sich wie auch J. Peine für eine Überprüfung dieser Vorgabe einsetzen.  Folgerichtig und aus Gründen der Transparenz soll dann auch der Bestandsausbau als gleichberechtigte Variante untersucht werden, meinen J. Peine und H. Hoppenstedt.</w:t>
      </w:r>
    </w:p>
    <w:p w14:paraId="1BDF59A4" w14:textId="77777777" w:rsidR="008507F7" w:rsidRPr="008507F7" w:rsidRDefault="008507F7" w:rsidP="008507F7">
      <w:pPr>
        <w:spacing w:after="160" w:line="259" w:lineRule="auto"/>
        <w:rPr>
          <w:rFonts w:ascii="Aptos" w:eastAsia="Aptos" w:hAnsi="Aptos"/>
          <w:kern w:val="2"/>
          <w:sz w:val="22"/>
          <w:szCs w:val="22"/>
          <w14:ligatures w14:val="standardContextual"/>
        </w:rPr>
      </w:pPr>
      <w:r w:rsidRPr="008507F7">
        <w:rPr>
          <w:rFonts w:ascii="Aptos" w:eastAsia="Aptos" w:hAnsi="Aptos"/>
          <w:kern w:val="2"/>
          <w:sz w:val="22"/>
          <w:szCs w:val="22"/>
          <w14:ligatures w14:val="standardContextual"/>
        </w:rPr>
        <w:t xml:space="preserve">Insgesamt sind wir sehr zufrieden mit den Äußerungen und Zusagen der Politiker. Zeigen sie doch auch, dass wir auf dem richtigen Weg sind und unsere Argumentation durchaus Mehrheitsfähig ist.  </w:t>
      </w:r>
    </w:p>
    <w:p w14:paraId="627EB53A" w14:textId="68D58554" w:rsidR="008507F7" w:rsidRPr="008507F7" w:rsidRDefault="008507F7" w:rsidP="008507F7">
      <w:pPr>
        <w:spacing w:after="160" w:line="259" w:lineRule="auto"/>
        <w:rPr>
          <w:rFonts w:ascii="Aptos" w:eastAsia="Aptos" w:hAnsi="Aptos"/>
          <w:kern w:val="2"/>
          <w:sz w:val="22"/>
          <w:szCs w:val="22"/>
          <w14:ligatures w14:val="standardContextual"/>
        </w:rPr>
      </w:pPr>
      <w:r w:rsidRPr="008507F7">
        <w:rPr>
          <w:rFonts w:ascii="Aptos" w:eastAsia="Aptos" w:hAnsi="Aptos"/>
          <w:kern w:val="2"/>
          <w:sz w:val="22"/>
          <w:szCs w:val="22"/>
          <w14:ligatures w14:val="standardContextual"/>
        </w:rPr>
        <w:t xml:space="preserve">Enttäuschend in diesem Zusammenhang ist allerdings, dass anders als die angesprochenen Politiker, der Ortsrat Kolenfeld mehrheitlich im Rahmen eines Ratsbeschlusses der Stadt Wunstorf von der DB fordert, aller Planungsüberlegungen, die im Zusammenhang mit einem Ausbau der Bestandsstrecke stehen, mit sofortiger Wirkung zu beenden. Lediglich Karsten Grobe und Kay Nitsche haben sich gegen </w:t>
      </w:r>
      <w:r w:rsidR="006D4D4A">
        <w:rPr>
          <w:rFonts w:ascii="Aptos" w:eastAsia="Aptos" w:hAnsi="Aptos"/>
          <w:kern w:val="2"/>
          <w:sz w:val="22"/>
          <w:szCs w:val="22"/>
          <w14:ligatures w14:val="standardContextual"/>
        </w:rPr>
        <w:t xml:space="preserve">den Ratsbeschluss </w:t>
      </w:r>
      <w:r w:rsidRPr="008507F7">
        <w:rPr>
          <w:rFonts w:ascii="Aptos" w:eastAsia="Aptos" w:hAnsi="Aptos"/>
          <w:kern w:val="2"/>
          <w:sz w:val="22"/>
          <w:szCs w:val="22"/>
          <w14:ligatures w14:val="standardContextual"/>
        </w:rPr>
        <w:t>ausgesprochen.</w:t>
      </w:r>
    </w:p>
    <w:p w14:paraId="15506522" w14:textId="76B06F74" w:rsidR="008507F7" w:rsidRPr="008507F7" w:rsidRDefault="008507F7" w:rsidP="008507F7">
      <w:pPr>
        <w:spacing w:after="160" w:line="259" w:lineRule="auto"/>
        <w:rPr>
          <w:rFonts w:ascii="Aptos" w:eastAsia="Aptos" w:hAnsi="Aptos"/>
          <w:kern w:val="2"/>
          <w:sz w:val="22"/>
          <w:szCs w:val="22"/>
          <w14:ligatures w14:val="standardContextual"/>
        </w:rPr>
      </w:pPr>
      <w:r w:rsidRPr="008507F7">
        <w:rPr>
          <w:rFonts w:ascii="Aptos" w:eastAsia="Aptos" w:hAnsi="Aptos"/>
          <w:kern w:val="2"/>
          <w:sz w:val="22"/>
          <w:szCs w:val="22"/>
          <w14:ligatures w14:val="standardContextual"/>
        </w:rPr>
        <w:t>Wir bleiben dran und werden nach der Wahl auf die Umsetzung der Zusagen bestehen.</w:t>
      </w:r>
    </w:p>
    <w:p w14:paraId="3DF9B4CA" w14:textId="7CE95EBF" w:rsidR="005174F8" w:rsidRDefault="008507F7" w:rsidP="001945A8">
      <w:pPr>
        <w:spacing w:after="160" w:line="259" w:lineRule="auto"/>
      </w:pPr>
      <w:r w:rsidRPr="008507F7">
        <w:rPr>
          <w:rFonts w:ascii="Aptos" w:eastAsia="Aptos" w:hAnsi="Aptos"/>
          <w:kern w:val="2"/>
          <w:sz w:val="22"/>
          <w:szCs w:val="22"/>
          <w14:ligatures w14:val="standardContextual"/>
        </w:rPr>
        <w:t>Mit besten Grüßen</w:t>
      </w:r>
      <w:r w:rsidRPr="008507F7">
        <w:rPr>
          <w:rFonts w:ascii="Aptos" w:eastAsia="Aptos" w:hAnsi="Aptos"/>
          <w:kern w:val="2"/>
          <w:sz w:val="22"/>
          <w:szCs w:val="22"/>
          <w14:ligatures w14:val="standardContextual"/>
        </w:rPr>
        <w:br/>
        <w:t xml:space="preserve">Jörg </w:t>
      </w:r>
    </w:p>
    <w:sectPr w:rsidR="005174F8" w:rsidSect="008507F7">
      <w:headerReference w:type="even" r:id="rId7"/>
      <w:headerReference w:type="default" r:id="rId8"/>
      <w:footerReference w:type="even" r:id="rId9"/>
      <w:footerReference w:type="default" r:id="rId10"/>
      <w:headerReference w:type="first" r:id="rId11"/>
      <w:footerReference w:type="first" r:id="rId12"/>
      <w:pgSz w:w="11906" w:h="16838"/>
      <w:pgMar w:top="1701" w:right="1417" w:bottom="993" w:left="1417" w:header="737" w:footer="3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415E" w14:textId="77777777" w:rsidR="001A093B" w:rsidRDefault="001A093B">
      <w:r>
        <w:separator/>
      </w:r>
    </w:p>
  </w:endnote>
  <w:endnote w:type="continuationSeparator" w:id="0">
    <w:p w14:paraId="43580377" w14:textId="77777777" w:rsidR="001A093B" w:rsidRDefault="001A093B">
      <w:r>
        <w:continuationSeparator/>
      </w:r>
    </w:p>
  </w:endnote>
  <w:endnote w:type="continuationNotice" w:id="1">
    <w:p w14:paraId="18C2E642" w14:textId="77777777" w:rsidR="001A093B" w:rsidRDefault="001A0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14D6" w14:textId="77777777" w:rsidR="005D2FB2" w:rsidRDefault="005D2F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8A3D" w14:textId="77777777" w:rsidR="00F51C1E" w:rsidRDefault="00F51C1E" w:rsidP="00F51C1E">
    <w:pPr>
      <w:pStyle w:val="Kopfzeile"/>
      <w:tabs>
        <w:tab w:val="clear" w:pos="9072"/>
        <w:tab w:val="left" w:pos="6804"/>
        <w:tab w:val="left" w:pos="10915"/>
      </w:tabs>
      <w:rPr>
        <w:rFonts w:ascii="Arial" w:hAnsi="Arial"/>
        <w:bCs/>
        <w:sz w:val="18"/>
        <w:szCs w:val="14"/>
      </w:rPr>
    </w:pPr>
    <w:r>
      <w:rPr>
        <w:rFonts w:ascii="Arial" w:hAnsi="Arial"/>
        <w:bCs/>
        <w:noProof/>
        <w:sz w:val="18"/>
        <w:szCs w:val="14"/>
      </w:rPr>
      <mc:AlternateContent>
        <mc:Choice Requires="wps">
          <w:drawing>
            <wp:anchor distT="0" distB="0" distL="114300" distR="114300" simplePos="0" relativeHeight="251658240" behindDoc="0" locked="0" layoutInCell="1" allowOverlap="1" wp14:anchorId="573B2FEF" wp14:editId="14AAD57E">
              <wp:simplePos x="0" y="0"/>
              <wp:positionH relativeFrom="column">
                <wp:posOffset>5079</wp:posOffset>
              </wp:positionH>
              <wp:positionV relativeFrom="paragraph">
                <wp:posOffset>80010</wp:posOffset>
              </wp:positionV>
              <wp:extent cx="5762625"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2F648" id="Gerader Verbinder 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pt,6.3pt" to="454.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" strokecolor="black [3213]" strokeweight=".5pt">
              <v:stroke joinstyle="miter"/>
            </v:line>
          </w:pict>
        </mc:Fallback>
      </mc:AlternateContent>
    </w:r>
  </w:p>
  <w:p w14:paraId="113784D4" w14:textId="600A0557" w:rsidR="00F51C1E" w:rsidRPr="00F51C1E" w:rsidRDefault="002C748E" w:rsidP="00756F25">
    <w:pPr>
      <w:pStyle w:val="Kopfzeile"/>
      <w:tabs>
        <w:tab w:val="clear" w:pos="4536"/>
        <w:tab w:val="clear" w:pos="9072"/>
        <w:tab w:val="left" w:pos="2835"/>
        <w:tab w:val="left" w:pos="6237"/>
        <w:tab w:val="left" w:pos="10915"/>
      </w:tabs>
      <w:rPr>
        <w:rFonts w:ascii="Arial" w:hAnsi="Arial"/>
        <w:bCs/>
        <w:sz w:val="18"/>
        <w:szCs w:val="14"/>
      </w:rPr>
    </w:pPr>
    <w:r>
      <w:rPr>
        <w:rFonts w:ascii="Arial" w:hAnsi="Arial"/>
        <w:bCs/>
        <w:sz w:val="18"/>
        <w:szCs w:val="14"/>
      </w:rPr>
      <w:t>Vorsitzender: Dr. Jörg Nohl</w:t>
    </w:r>
    <w:r w:rsidR="005D2FB2">
      <w:rPr>
        <w:rFonts w:ascii="Arial" w:hAnsi="Arial"/>
        <w:bCs/>
        <w:sz w:val="18"/>
        <w:szCs w:val="14"/>
      </w:rPr>
      <w:t xml:space="preserve">               </w:t>
    </w:r>
    <w:r w:rsidR="00756F25">
      <w:rPr>
        <w:rFonts w:ascii="Arial" w:hAnsi="Arial"/>
        <w:bCs/>
        <w:sz w:val="18"/>
        <w:szCs w:val="14"/>
      </w:rPr>
      <w:t xml:space="preserve">1. </w:t>
    </w:r>
    <w:r>
      <w:rPr>
        <w:rFonts w:ascii="Arial" w:hAnsi="Arial"/>
        <w:bCs/>
        <w:sz w:val="18"/>
        <w:szCs w:val="14"/>
      </w:rPr>
      <w:t xml:space="preserve">Stellvertreter: </w:t>
    </w:r>
    <w:r w:rsidR="005D2FB2">
      <w:rPr>
        <w:rFonts w:ascii="Arial" w:hAnsi="Arial"/>
        <w:bCs/>
        <w:sz w:val="18"/>
        <w:szCs w:val="14"/>
      </w:rPr>
      <w:t xml:space="preserve">Peter Krippner               </w:t>
    </w:r>
    <w:r w:rsidR="00756F25">
      <w:rPr>
        <w:rFonts w:ascii="Arial" w:hAnsi="Arial"/>
        <w:bCs/>
        <w:sz w:val="18"/>
        <w:szCs w:val="14"/>
      </w:rPr>
      <w:t xml:space="preserve">2. </w:t>
    </w:r>
    <w:r>
      <w:rPr>
        <w:rFonts w:ascii="Arial" w:hAnsi="Arial"/>
        <w:bCs/>
        <w:sz w:val="18"/>
        <w:szCs w:val="14"/>
      </w:rPr>
      <w:t xml:space="preserve">Stellvertreter: </w:t>
    </w:r>
    <w:r w:rsidR="005D2FB2">
      <w:rPr>
        <w:rFonts w:ascii="Arial" w:hAnsi="Arial"/>
        <w:bCs/>
        <w:sz w:val="18"/>
        <w:szCs w:val="14"/>
      </w:rPr>
      <w:t>Clemens Redecker</w:t>
    </w:r>
    <w:r w:rsidRPr="00473051">
      <w:rPr>
        <w:rFonts w:ascii="Arial" w:hAnsi="Arial"/>
        <w:bCs/>
        <w:sz w:val="18"/>
        <w:szCs w:val="14"/>
      </w:rPr>
      <w:t xml:space="preserve"> </w:t>
    </w:r>
    <w:r>
      <w:rPr>
        <w:rFonts w:ascii="Arial" w:hAnsi="Arial"/>
        <w:bCs/>
        <w:sz w:val="18"/>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7CD6" w14:textId="77777777" w:rsidR="005D2FB2" w:rsidRDefault="005D2F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2FB9" w14:textId="77777777" w:rsidR="001A093B" w:rsidRDefault="001A093B">
      <w:r>
        <w:separator/>
      </w:r>
    </w:p>
  </w:footnote>
  <w:footnote w:type="continuationSeparator" w:id="0">
    <w:p w14:paraId="04E85CFA" w14:textId="77777777" w:rsidR="001A093B" w:rsidRDefault="001A093B">
      <w:r>
        <w:continuationSeparator/>
      </w:r>
    </w:p>
  </w:footnote>
  <w:footnote w:type="continuationNotice" w:id="1">
    <w:p w14:paraId="7942CF45" w14:textId="77777777" w:rsidR="001A093B" w:rsidRDefault="001A0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72ED" w14:textId="77777777" w:rsidR="005D2FB2" w:rsidRDefault="005D2F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E55A" w14:textId="005CB817" w:rsidR="00C37B68" w:rsidRPr="00AA1FA9" w:rsidRDefault="00E24831">
    <w:pPr>
      <w:pStyle w:val="Kopfzeile"/>
      <w:tabs>
        <w:tab w:val="clear" w:pos="9072"/>
        <w:tab w:val="left" w:pos="6804"/>
        <w:tab w:val="left" w:pos="10915"/>
      </w:tabs>
      <w:rPr>
        <w:rFonts w:ascii="Arial" w:hAnsi="Arial"/>
        <w:bCs/>
        <w:sz w:val="22"/>
        <w:szCs w:val="22"/>
      </w:rPr>
    </w:pPr>
    <w:r>
      <w:rPr>
        <w:noProof/>
      </w:rPr>
      <w:drawing>
        <wp:anchor distT="0" distB="0" distL="114300" distR="114300" simplePos="0" relativeHeight="251658241" behindDoc="1" locked="0" layoutInCell="1" allowOverlap="1" wp14:anchorId="4F9538AF" wp14:editId="1CB596A6">
          <wp:simplePos x="0" y="0"/>
          <wp:positionH relativeFrom="margin">
            <wp:align>center</wp:align>
          </wp:positionH>
          <wp:positionV relativeFrom="paragraph">
            <wp:posOffset>-353695</wp:posOffset>
          </wp:positionV>
          <wp:extent cx="982980" cy="982980"/>
          <wp:effectExtent l="0" t="0" r="7620" b="7620"/>
          <wp:wrapNone/>
          <wp:docPr id="1156485872" name="Grafik 1156485872" descr="Ein Bild, das Text, Logo,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63302" name="Grafik 2" descr="Ein Bild, das Text, Logo, Grafiken,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B68" w:rsidRPr="00AA1FA9">
      <w:rPr>
        <w:rFonts w:ascii="Arial" w:hAnsi="Arial"/>
        <w:bCs/>
        <w:sz w:val="22"/>
        <w:szCs w:val="22"/>
      </w:rPr>
      <w:t>Dr. Jörg Nohl</w:t>
    </w:r>
    <w:r w:rsidR="00335E99">
      <w:rPr>
        <w:rFonts w:ascii="Arial" w:hAnsi="Arial"/>
        <w:bCs/>
        <w:sz w:val="22"/>
        <w:szCs w:val="22"/>
      </w:rPr>
      <w:t xml:space="preserve">                             </w:t>
    </w:r>
    <w:r w:rsidR="00C37B68" w:rsidRPr="00AA1FA9">
      <w:rPr>
        <w:rFonts w:ascii="Arial" w:hAnsi="Arial"/>
        <w:bCs/>
        <w:sz w:val="22"/>
        <w:szCs w:val="22"/>
      </w:rPr>
      <w:tab/>
    </w:r>
    <w:r w:rsidR="00C37B68" w:rsidRPr="00AA1FA9">
      <w:rPr>
        <w:rFonts w:ascii="Arial" w:hAnsi="Arial"/>
        <w:bCs/>
        <w:sz w:val="22"/>
        <w:szCs w:val="22"/>
      </w:rPr>
      <w:tab/>
      <w:t>Erich</w:t>
    </w:r>
    <w:r w:rsidR="005C7FE5" w:rsidRPr="00AA1FA9">
      <w:rPr>
        <w:rFonts w:ascii="Arial" w:hAnsi="Arial"/>
        <w:bCs/>
        <w:sz w:val="22"/>
        <w:szCs w:val="22"/>
      </w:rPr>
      <w:t>-</w:t>
    </w:r>
    <w:r w:rsidR="00C37B68" w:rsidRPr="00AA1FA9">
      <w:rPr>
        <w:rFonts w:ascii="Arial" w:hAnsi="Arial"/>
        <w:bCs/>
        <w:sz w:val="22"/>
        <w:szCs w:val="22"/>
      </w:rPr>
      <w:t>Ruppel</w:t>
    </w:r>
    <w:r w:rsidR="005C7FE5" w:rsidRPr="00AA1FA9">
      <w:rPr>
        <w:rFonts w:ascii="Arial" w:hAnsi="Arial"/>
        <w:bCs/>
        <w:sz w:val="22"/>
        <w:szCs w:val="22"/>
      </w:rPr>
      <w:t>-</w:t>
    </w:r>
    <w:r w:rsidR="00C37B68" w:rsidRPr="00AA1FA9">
      <w:rPr>
        <w:rFonts w:ascii="Arial" w:hAnsi="Arial"/>
        <w:bCs/>
        <w:sz w:val="22"/>
        <w:szCs w:val="22"/>
      </w:rPr>
      <w:t>Str. 7</w:t>
    </w:r>
  </w:p>
  <w:p w14:paraId="1B8AAED5" w14:textId="4BFF62EB" w:rsidR="00721C0B" w:rsidRDefault="00EC7269">
    <w:pPr>
      <w:pStyle w:val="Kopfzeile"/>
      <w:tabs>
        <w:tab w:val="clear" w:pos="9072"/>
        <w:tab w:val="left" w:pos="6804"/>
        <w:tab w:val="right" w:pos="10915"/>
      </w:tabs>
      <w:rPr>
        <w:rFonts w:ascii="Arial" w:hAnsi="Arial"/>
        <w:bCs/>
        <w:sz w:val="22"/>
        <w:szCs w:val="22"/>
      </w:rPr>
    </w:pPr>
    <w:r w:rsidRPr="00AA1FA9">
      <w:rPr>
        <w:rFonts w:ascii="Arial" w:hAnsi="Arial"/>
        <w:bCs/>
        <w:sz w:val="22"/>
        <w:szCs w:val="22"/>
      </w:rPr>
      <w:t>B</w:t>
    </w:r>
    <w:r>
      <w:rPr>
        <w:rFonts w:ascii="Arial" w:hAnsi="Arial"/>
        <w:bCs/>
        <w:sz w:val="22"/>
        <w:szCs w:val="22"/>
      </w:rPr>
      <w:t>I</w:t>
    </w:r>
    <w:r w:rsidRPr="00AA1FA9">
      <w:rPr>
        <w:rFonts w:ascii="Arial" w:hAnsi="Arial"/>
        <w:bCs/>
        <w:sz w:val="22"/>
        <w:szCs w:val="22"/>
      </w:rPr>
      <w:t xml:space="preserve"> - Wir für Kolenfeld</w:t>
    </w:r>
    <w:r w:rsidR="00590BF5">
      <w:rPr>
        <w:rFonts w:ascii="Arial" w:hAnsi="Arial"/>
        <w:bCs/>
        <w:sz w:val="22"/>
        <w:szCs w:val="22"/>
      </w:rPr>
      <w:t xml:space="preserve"> e.V.</w:t>
    </w:r>
    <w:r w:rsidR="00721C0B">
      <w:rPr>
        <w:rFonts w:ascii="Arial" w:hAnsi="Arial"/>
        <w:bCs/>
        <w:sz w:val="22"/>
        <w:szCs w:val="22"/>
      </w:rPr>
      <w:tab/>
    </w:r>
    <w:r w:rsidR="00721C0B">
      <w:rPr>
        <w:rFonts w:ascii="Arial" w:hAnsi="Arial"/>
        <w:bCs/>
        <w:sz w:val="22"/>
        <w:szCs w:val="22"/>
      </w:rPr>
      <w:tab/>
    </w:r>
    <w:r w:rsidR="00721C0B" w:rsidRPr="00AA1FA9">
      <w:rPr>
        <w:rFonts w:ascii="Arial" w:hAnsi="Arial"/>
        <w:bCs/>
        <w:sz w:val="22"/>
        <w:szCs w:val="22"/>
      </w:rPr>
      <w:t xml:space="preserve">3 15 </w:t>
    </w:r>
    <w:proofErr w:type="gramStart"/>
    <w:r w:rsidR="00721C0B" w:rsidRPr="00AA1FA9">
      <w:rPr>
        <w:rFonts w:ascii="Arial" w:hAnsi="Arial"/>
        <w:bCs/>
        <w:sz w:val="22"/>
        <w:szCs w:val="22"/>
      </w:rPr>
      <w:t>15  Wunstorf</w:t>
    </w:r>
    <w:proofErr w:type="gramEnd"/>
  </w:p>
  <w:p w14:paraId="5B0ECA7D" w14:textId="3EB560BB" w:rsidR="004658D2" w:rsidRPr="00AA1FA9" w:rsidRDefault="00EC7269" w:rsidP="006501A0">
    <w:pPr>
      <w:pStyle w:val="Kopfzeile"/>
      <w:tabs>
        <w:tab w:val="clear" w:pos="9072"/>
        <w:tab w:val="left" w:pos="2424"/>
        <w:tab w:val="left" w:pos="6804"/>
        <w:tab w:val="right" w:pos="10915"/>
      </w:tabs>
      <w:rPr>
        <w:rFonts w:ascii="Arial" w:hAnsi="Arial"/>
        <w:bCs/>
        <w:sz w:val="22"/>
        <w:szCs w:val="22"/>
      </w:rPr>
    </w:pPr>
    <w:hyperlink r:id="rId2" w:history="1">
      <w:r w:rsidRPr="004B7AF0">
        <w:rPr>
          <w:rStyle w:val="Hyperlink"/>
          <w:rFonts w:ascii="Arial" w:hAnsi="Arial"/>
          <w:bCs/>
          <w:sz w:val="22"/>
          <w:szCs w:val="22"/>
        </w:rPr>
        <w:t>www.bi-kolenfeld.de</w:t>
      </w:r>
    </w:hyperlink>
    <w:r w:rsidR="00C37B68" w:rsidRPr="00AA1FA9">
      <w:rPr>
        <w:rFonts w:ascii="Arial" w:hAnsi="Arial"/>
        <w:bCs/>
        <w:sz w:val="22"/>
        <w:szCs w:val="22"/>
      </w:rPr>
      <w:tab/>
    </w:r>
    <w:r w:rsidR="00C37B68" w:rsidRPr="00AA1FA9">
      <w:rPr>
        <w:rFonts w:ascii="Arial" w:hAnsi="Arial"/>
        <w:bCs/>
        <w:sz w:val="22"/>
        <w:szCs w:val="22"/>
      </w:rPr>
      <w:tab/>
    </w:r>
    <w:r w:rsidR="00C37B68" w:rsidRPr="00AA1FA9">
      <w:rPr>
        <w:rFonts w:ascii="Arial" w:hAnsi="Arial"/>
        <w:bCs/>
        <w:sz w:val="22"/>
        <w:szCs w:val="22"/>
      </w:rPr>
      <w:tab/>
    </w:r>
    <w:r w:rsidR="00842F2E">
      <w:rPr>
        <w:rFonts w:ascii="Arial" w:hAnsi="Arial"/>
        <w:bCs/>
        <w:sz w:val="22"/>
        <w:szCs w:val="22"/>
      </w:rPr>
      <w:t>+49 171 765 8382</w:t>
    </w:r>
  </w:p>
  <w:p w14:paraId="73555589" w14:textId="279FF3CF" w:rsidR="00C37B68" w:rsidRDefault="005E3398" w:rsidP="00F86211">
    <w:pPr>
      <w:pStyle w:val="Kopfzeile"/>
      <w:tabs>
        <w:tab w:val="clear" w:pos="9072"/>
        <w:tab w:val="left" w:pos="6804"/>
        <w:tab w:val="right" w:pos="10915"/>
      </w:tabs>
      <w:rPr>
        <w:rFonts w:ascii="Arial" w:hAnsi="Arial"/>
        <w:b/>
        <w:sz w:val="24"/>
      </w:rPr>
    </w:pPr>
    <w:r w:rsidRPr="00AA1FA9">
      <w:rPr>
        <w:rFonts w:ascii="Arial" w:hAnsi="Arial"/>
        <w:bCs/>
        <w:sz w:val="22"/>
        <w:szCs w:val="22"/>
      </w:rPr>
      <w:tab/>
    </w:r>
    <w:r w:rsidRPr="00AA1FA9">
      <w:rPr>
        <w:rFonts w:ascii="Arial" w:hAnsi="Arial"/>
        <w:bCs/>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BFBC" w14:textId="77777777" w:rsidR="005D2FB2" w:rsidRDefault="005D2F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6F8"/>
    <w:multiLevelType w:val="hybridMultilevel"/>
    <w:tmpl w:val="F9AE1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845C9D"/>
    <w:multiLevelType w:val="hybridMultilevel"/>
    <w:tmpl w:val="6D8628BA"/>
    <w:lvl w:ilvl="0" w:tplc="CFB0233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956029"/>
    <w:multiLevelType w:val="hybridMultilevel"/>
    <w:tmpl w:val="41AAA19A"/>
    <w:lvl w:ilvl="0" w:tplc="8950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776AA0"/>
    <w:multiLevelType w:val="hybridMultilevel"/>
    <w:tmpl w:val="1ADE3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061BB2"/>
    <w:multiLevelType w:val="hybridMultilevel"/>
    <w:tmpl w:val="70DACF5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30EE472E"/>
    <w:multiLevelType w:val="hybridMultilevel"/>
    <w:tmpl w:val="06986FC8"/>
    <w:lvl w:ilvl="0" w:tplc="C44E8B1E">
      <w:start w:val="1"/>
      <w:numFmt w:val="bullet"/>
      <w:lvlText w:val="›"/>
      <w:lvlJc w:val="left"/>
      <w:pPr>
        <w:tabs>
          <w:tab w:val="num" w:pos="720"/>
        </w:tabs>
        <w:ind w:left="720" w:hanging="360"/>
      </w:pPr>
      <w:rPr>
        <w:rFonts w:ascii="Arial" w:hAnsi="Arial" w:hint="default"/>
      </w:rPr>
    </w:lvl>
    <w:lvl w:ilvl="1" w:tplc="81D8E148">
      <w:start w:val="1"/>
      <w:numFmt w:val="bullet"/>
      <w:lvlText w:val="›"/>
      <w:lvlJc w:val="left"/>
      <w:pPr>
        <w:tabs>
          <w:tab w:val="num" w:pos="1440"/>
        </w:tabs>
        <w:ind w:left="1440" w:hanging="360"/>
      </w:pPr>
      <w:rPr>
        <w:rFonts w:ascii="Arial" w:hAnsi="Arial" w:hint="default"/>
      </w:rPr>
    </w:lvl>
    <w:lvl w:ilvl="2" w:tplc="0C789CF4" w:tentative="1">
      <w:start w:val="1"/>
      <w:numFmt w:val="bullet"/>
      <w:lvlText w:val="›"/>
      <w:lvlJc w:val="left"/>
      <w:pPr>
        <w:tabs>
          <w:tab w:val="num" w:pos="2160"/>
        </w:tabs>
        <w:ind w:left="2160" w:hanging="360"/>
      </w:pPr>
      <w:rPr>
        <w:rFonts w:ascii="Arial" w:hAnsi="Arial" w:hint="default"/>
      </w:rPr>
    </w:lvl>
    <w:lvl w:ilvl="3" w:tplc="B80AE8A4" w:tentative="1">
      <w:start w:val="1"/>
      <w:numFmt w:val="bullet"/>
      <w:lvlText w:val="›"/>
      <w:lvlJc w:val="left"/>
      <w:pPr>
        <w:tabs>
          <w:tab w:val="num" w:pos="2880"/>
        </w:tabs>
        <w:ind w:left="2880" w:hanging="360"/>
      </w:pPr>
      <w:rPr>
        <w:rFonts w:ascii="Arial" w:hAnsi="Arial" w:hint="default"/>
      </w:rPr>
    </w:lvl>
    <w:lvl w:ilvl="4" w:tplc="8D86C878" w:tentative="1">
      <w:start w:val="1"/>
      <w:numFmt w:val="bullet"/>
      <w:lvlText w:val="›"/>
      <w:lvlJc w:val="left"/>
      <w:pPr>
        <w:tabs>
          <w:tab w:val="num" w:pos="3600"/>
        </w:tabs>
        <w:ind w:left="3600" w:hanging="360"/>
      </w:pPr>
      <w:rPr>
        <w:rFonts w:ascii="Arial" w:hAnsi="Arial" w:hint="default"/>
      </w:rPr>
    </w:lvl>
    <w:lvl w:ilvl="5" w:tplc="23B8A60E" w:tentative="1">
      <w:start w:val="1"/>
      <w:numFmt w:val="bullet"/>
      <w:lvlText w:val="›"/>
      <w:lvlJc w:val="left"/>
      <w:pPr>
        <w:tabs>
          <w:tab w:val="num" w:pos="4320"/>
        </w:tabs>
        <w:ind w:left="4320" w:hanging="360"/>
      </w:pPr>
      <w:rPr>
        <w:rFonts w:ascii="Arial" w:hAnsi="Arial" w:hint="default"/>
      </w:rPr>
    </w:lvl>
    <w:lvl w:ilvl="6" w:tplc="EFA417A4" w:tentative="1">
      <w:start w:val="1"/>
      <w:numFmt w:val="bullet"/>
      <w:lvlText w:val="›"/>
      <w:lvlJc w:val="left"/>
      <w:pPr>
        <w:tabs>
          <w:tab w:val="num" w:pos="5040"/>
        </w:tabs>
        <w:ind w:left="5040" w:hanging="360"/>
      </w:pPr>
      <w:rPr>
        <w:rFonts w:ascii="Arial" w:hAnsi="Arial" w:hint="default"/>
      </w:rPr>
    </w:lvl>
    <w:lvl w:ilvl="7" w:tplc="5030D324" w:tentative="1">
      <w:start w:val="1"/>
      <w:numFmt w:val="bullet"/>
      <w:lvlText w:val="›"/>
      <w:lvlJc w:val="left"/>
      <w:pPr>
        <w:tabs>
          <w:tab w:val="num" w:pos="5760"/>
        </w:tabs>
        <w:ind w:left="5760" w:hanging="360"/>
      </w:pPr>
      <w:rPr>
        <w:rFonts w:ascii="Arial" w:hAnsi="Arial" w:hint="default"/>
      </w:rPr>
    </w:lvl>
    <w:lvl w:ilvl="8" w:tplc="8DB008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196D47"/>
    <w:multiLevelType w:val="hybridMultilevel"/>
    <w:tmpl w:val="B608F7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CE2B94"/>
    <w:multiLevelType w:val="singleLevel"/>
    <w:tmpl w:val="F092939C"/>
    <w:lvl w:ilvl="0">
      <w:start w:val="3"/>
      <w:numFmt w:val="bullet"/>
      <w:lvlText w:val=""/>
      <w:lvlJc w:val="left"/>
      <w:pPr>
        <w:tabs>
          <w:tab w:val="num" w:pos="7260"/>
        </w:tabs>
        <w:ind w:left="7260" w:hanging="450"/>
      </w:pPr>
      <w:rPr>
        <w:rFonts w:ascii="Wingdings" w:hAnsi="Wingdings" w:hint="default"/>
        <w:b w:val="0"/>
      </w:rPr>
    </w:lvl>
  </w:abstractNum>
  <w:abstractNum w:abstractNumId="8" w15:restartNumberingAfterBreak="0">
    <w:nsid w:val="41D01598"/>
    <w:multiLevelType w:val="multilevel"/>
    <w:tmpl w:val="5C3CD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C6649"/>
    <w:multiLevelType w:val="hybridMultilevel"/>
    <w:tmpl w:val="9F62DD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FD5FD4"/>
    <w:multiLevelType w:val="hybridMultilevel"/>
    <w:tmpl w:val="116CB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B156C1"/>
    <w:multiLevelType w:val="multilevel"/>
    <w:tmpl w:val="F59AD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0120"/>
    <w:multiLevelType w:val="hybridMultilevel"/>
    <w:tmpl w:val="BF944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E60A11"/>
    <w:multiLevelType w:val="hybridMultilevel"/>
    <w:tmpl w:val="AE989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361B66"/>
    <w:multiLevelType w:val="hybridMultilevel"/>
    <w:tmpl w:val="A622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C95542"/>
    <w:multiLevelType w:val="multilevel"/>
    <w:tmpl w:val="0F26995C"/>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67AF6A29"/>
    <w:multiLevelType w:val="hybridMultilevel"/>
    <w:tmpl w:val="440A8F86"/>
    <w:lvl w:ilvl="0" w:tplc="ADF66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5D3F61"/>
    <w:multiLevelType w:val="multilevel"/>
    <w:tmpl w:val="0F2699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10F92"/>
    <w:multiLevelType w:val="hybridMultilevel"/>
    <w:tmpl w:val="BED441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2904573">
    <w:abstractNumId w:val="7"/>
  </w:num>
  <w:num w:numId="2" w16cid:durableId="237328582">
    <w:abstractNumId w:val="10"/>
  </w:num>
  <w:num w:numId="3" w16cid:durableId="2015837800">
    <w:abstractNumId w:val="3"/>
  </w:num>
  <w:num w:numId="4" w16cid:durableId="797189237">
    <w:abstractNumId w:val="16"/>
  </w:num>
  <w:num w:numId="5" w16cid:durableId="1740713618">
    <w:abstractNumId w:val="2"/>
  </w:num>
  <w:num w:numId="6" w16cid:durableId="1916545441">
    <w:abstractNumId w:val="5"/>
  </w:num>
  <w:num w:numId="7" w16cid:durableId="407189572">
    <w:abstractNumId w:val="18"/>
  </w:num>
  <w:num w:numId="8" w16cid:durableId="1099764109">
    <w:abstractNumId w:val="12"/>
  </w:num>
  <w:num w:numId="9" w16cid:durableId="2128816055">
    <w:abstractNumId w:val="14"/>
  </w:num>
  <w:num w:numId="10" w16cid:durableId="1380203477">
    <w:abstractNumId w:val="13"/>
  </w:num>
  <w:num w:numId="11" w16cid:durableId="249779645">
    <w:abstractNumId w:val="0"/>
  </w:num>
  <w:num w:numId="12" w16cid:durableId="594434538">
    <w:abstractNumId w:val="11"/>
    <w:lvlOverride w:ilvl="0">
      <w:startOverride w:val="1"/>
    </w:lvlOverride>
  </w:num>
  <w:num w:numId="13" w16cid:durableId="1571311515">
    <w:abstractNumId w:val="8"/>
    <w:lvlOverride w:ilvl="0">
      <w:startOverride w:val="2"/>
    </w:lvlOverride>
  </w:num>
  <w:num w:numId="14" w16cid:durableId="2089961368">
    <w:abstractNumId w:val="9"/>
  </w:num>
  <w:num w:numId="15" w16cid:durableId="844710653">
    <w:abstractNumId w:val="17"/>
  </w:num>
  <w:num w:numId="16" w16cid:durableId="245850573">
    <w:abstractNumId w:val="15"/>
  </w:num>
  <w:num w:numId="17" w16cid:durableId="552930153">
    <w:abstractNumId w:val="6"/>
  </w:num>
  <w:num w:numId="18" w16cid:durableId="398987881">
    <w:abstractNumId w:val="1"/>
  </w:num>
  <w:num w:numId="19" w16cid:durableId="815535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BB"/>
    <w:rsid w:val="000253C6"/>
    <w:rsid w:val="00042CCD"/>
    <w:rsid w:val="000469E7"/>
    <w:rsid w:val="000506D7"/>
    <w:rsid w:val="000541F1"/>
    <w:rsid w:val="000619C4"/>
    <w:rsid w:val="00062228"/>
    <w:rsid w:val="000655E8"/>
    <w:rsid w:val="00072517"/>
    <w:rsid w:val="00080F88"/>
    <w:rsid w:val="00084C94"/>
    <w:rsid w:val="00087FD5"/>
    <w:rsid w:val="000B3E12"/>
    <w:rsid w:val="000C0CCB"/>
    <w:rsid w:val="000D0E5D"/>
    <w:rsid w:val="000D1273"/>
    <w:rsid w:val="000F3BC7"/>
    <w:rsid w:val="000F6A25"/>
    <w:rsid w:val="00104335"/>
    <w:rsid w:val="0010531C"/>
    <w:rsid w:val="0010554C"/>
    <w:rsid w:val="00113009"/>
    <w:rsid w:val="0012120A"/>
    <w:rsid w:val="00121789"/>
    <w:rsid w:val="001248ED"/>
    <w:rsid w:val="00127580"/>
    <w:rsid w:val="001326DA"/>
    <w:rsid w:val="00136A52"/>
    <w:rsid w:val="00140BE2"/>
    <w:rsid w:val="001440D2"/>
    <w:rsid w:val="00166434"/>
    <w:rsid w:val="00173C30"/>
    <w:rsid w:val="00190151"/>
    <w:rsid w:val="001945A8"/>
    <w:rsid w:val="00195EDC"/>
    <w:rsid w:val="001A093B"/>
    <w:rsid w:val="001B0A2F"/>
    <w:rsid w:val="001B4158"/>
    <w:rsid w:val="001E117A"/>
    <w:rsid w:val="001E6EC5"/>
    <w:rsid w:val="001F34B3"/>
    <w:rsid w:val="0020783D"/>
    <w:rsid w:val="00216BAD"/>
    <w:rsid w:val="00233EE1"/>
    <w:rsid w:val="00242C64"/>
    <w:rsid w:val="00244A84"/>
    <w:rsid w:val="00264FAE"/>
    <w:rsid w:val="0027063E"/>
    <w:rsid w:val="002768CB"/>
    <w:rsid w:val="00296EAE"/>
    <w:rsid w:val="002A70AC"/>
    <w:rsid w:val="002A7867"/>
    <w:rsid w:val="002C2643"/>
    <w:rsid w:val="002C748E"/>
    <w:rsid w:val="00301598"/>
    <w:rsid w:val="003039EE"/>
    <w:rsid w:val="00305F0E"/>
    <w:rsid w:val="003144D3"/>
    <w:rsid w:val="00335E99"/>
    <w:rsid w:val="003363C7"/>
    <w:rsid w:val="0034074C"/>
    <w:rsid w:val="003424DD"/>
    <w:rsid w:val="0035245E"/>
    <w:rsid w:val="00354E17"/>
    <w:rsid w:val="003574AD"/>
    <w:rsid w:val="003871DB"/>
    <w:rsid w:val="00387B3A"/>
    <w:rsid w:val="00390088"/>
    <w:rsid w:val="0039247B"/>
    <w:rsid w:val="00393EE3"/>
    <w:rsid w:val="003C13C4"/>
    <w:rsid w:val="003C5E76"/>
    <w:rsid w:val="003C74B8"/>
    <w:rsid w:val="003D1AFA"/>
    <w:rsid w:val="003E0694"/>
    <w:rsid w:val="003E172F"/>
    <w:rsid w:val="003F0901"/>
    <w:rsid w:val="003F245F"/>
    <w:rsid w:val="003F3BBB"/>
    <w:rsid w:val="00402993"/>
    <w:rsid w:val="00412ACB"/>
    <w:rsid w:val="0042397A"/>
    <w:rsid w:val="00427E6D"/>
    <w:rsid w:val="00430C1C"/>
    <w:rsid w:val="0043662D"/>
    <w:rsid w:val="0043736E"/>
    <w:rsid w:val="004479CD"/>
    <w:rsid w:val="00454DB7"/>
    <w:rsid w:val="00457ACE"/>
    <w:rsid w:val="00460552"/>
    <w:rsid w:val="00461EBA"/>
    <w:rsid w:val="00463AA8"/>
    <w:rsid w:val="00464413"/>
    <w:rsid w:val="004658D2"/>
    <w:rsid w:val="00473AA1"/>
    <w:rsid w:val="00482090"/>
    <w:rsid w:val="00482D77"/>
    <w:rsid w:val="0048416F"/>
    <w:rsid w:val="004870A9"/>
    <w:rsid w:val="004936D3"/>
    <w:rsid w:val="004B0130"/>
    <w:rsid w:val="004B0296"/>
    <w:rsid w:val="004B1720"/>
    <w:rsid w:val="004B2D77"/>
    <w:rsid w:val="004C1A12"/>
    <w:rsid w:val="004C5214"/>
    <w:rsid w:val="004D54B9"/>
    <w:rsid w:val="004F591E"/>
    <w:rsid w:val="005174F8"/>
    <w:rsid w:val="00531F14"/>
    <w:rsid w:val="00540153"/>
    <w:rsid w:val="00545745"/>
    <w:rsid w:val="00547E9F"/>
    <w:rsid w:val="005537A6"/>
    <w:rsid w:val="00555108"/>
    <w:rsid w:val="00556ADC"/>
    <w:rsid w:val="005623EF"/>
    <w:rsid w:val="0057440F"/>
    <w:rsid w:val="0058244A"/>
    <w:rsid w:val="005824BD"/>
    <w:rsid w:val="00590BF5"/>
    <w:rsid w:val="005A0012"/>
    <w:rsid w:val="005B2D93"/>
    <w:rsid w:val="005B5472"/>
    <w:rsid w:val="005B5B84"/>
    <w:rsid w:val="005C7FE5"/>
    <w:rsid w:val="005D2FB2"/>
    <w:rsid w:val="005E3398"/>
    <w:rsid w:val="006029CB"/>
    <w:rsid w:val="00603FA2"/>
    <w:rsid w:val="00604FE9"/>
    <w:rsid w:val="0061262D"/>
    <w:rsid w:val="00617153"/>
    <w:rsid w:val="00622CDD"/>
    <w:rsid w:val="00644374"/>
    <w:rsid w:val="006501A0"/>
    <w:rsid w:val="006631F1"/>
    <w:rsid w:val="006652A9"/>
    <w:rsid w:val="00670E3B"/>
    <w:rsid w:val="00681326"/>
    <w:rsid w:val="0069233B"/>
    <w:rsid w:val="006A3E65"/>
    <w:rsid w:val="006B5877"/>
    <w:rsid w:val="006D3F2F"/>
    <w:rsid w:val="006D4D4A"/>
    <w:rsid w:val="006E4D75"/>
    <w:rsid w:val="006F1C7F"/>
    <w:rsid w:val="006F6E86"/>
    <w:rsid w:val="00705A1D"/>
    <w:rsid w:val="00721208"/>
    <w:rsid w:val="00721ADD"/>
    <w:rsid w:val="00721C0B"/>
    <w:rsid w:val="00745E32"/>
    <w:rsid w:val="007522C3"/>
    <w:rsid w:val="00756F25"/>
    <w:rsid w:val="00757DB1"/>
    <w:rsid w:val="00766EC4"/>
    <w:rsid w:val="007672D9"/>
    <w:rsid w:val="00780600"/>
    <w:rsid w:val="00785D61"/>
    <w:rsid w:val="00790D14"/>
    <w:rsid w:val="00795B6D"/>
    <w:rsid w:val="007B0D43"/>
    <w:rsid w:val="007C39E7"/>
    <w:rsid w:val="007F1674"/>
    <w:rsid w:val="0080023D"/>
    <w:rsid w:val="00807345"/>
    <w:rsid w:val="008125EC"/>
    <w:rsid w:val="008248AA"/>
    <w:rsid w:val="00827B7A"/>
    <w:rsid w:val="00842F2E"/>
    <w:rsid w:val="008507F7"/>
    <w:rsid w:val="00851571"/>
    <w:rsid w:val="00851C51"/>
    <w:rsid w:val="008618CB"/>
    <w:rsid w:val="00862912"/>
    <w:rsid w:val="00867189"/>
    <w:rsid w:val="00871F84"/>
    <w:rsid w:val="008813AD"/>
    <w:rsid w:val="00884796"/>
    <w:rsid w:val="008903D1"/>
    <w:rsid w:val="008A2456"/>
    <w:rsid w:val="008B295B"/>
    <w:rsid w:val="008B3D53"/>
    <w:rsid w:val="008C2C7E"/>
    <w:rsid w:val="008C73F7"/>
    <w:rsid w:val="008D269D"/>
    <w:rsid w:val="008D4DB8"/>
    <w:rsid w:val="008E1E70"/>
    <w:rsid w:val="008F5843"/>
    <w:rsid w:val="0090000C"/>
    <w:rsid w:val="009037D1"/>
    <w:rsid w:val="009050AC"/>
    <w:rsid w:val="00907135"/>
    <w:rsid w:val="00914405"/>
    <w:rsid w:val="00934FF9"/>
    <w:rsid w:val="009727A7"/>
    <w:rsid w:val="009807A2"/>
    <w:rsid w:val="00980ABC"/>
    <w:rsid w:val="009C2507"/>
    <w:rsid w:val="009C7724"/>
    <w:rsid w:val="009D504E"/>
    <w:rsid w:val="009E2716"/>
    <w:rsid w:val="009F213D"/>
    <w:rsid w:val="00A067CD"/>
    <w:rsid w:val="00A12E86"/>
    <w:rsid w:val="00A13223"/>
    <w:rsid w:val="00A14920"/>
    <w:rsid w:val="00A15BE1"/>
    <w:rsid w:val="00A16972"/>
    <w:rsid w:val="00A17B2C"/>
    <w:rsid w:val="00A32ACF"/>
    <w:rsid w:val="00A35D38"/>
    <w:rsid w:val="00A60542"/>
    <w:rsid w:val="00A66DB5"/>
    <w:rsid w:val="00A829AA"/>
    <w:rsid w:val="00A9680F"/>
    <w:rsid w:val="00AA1FA9"/>
    <w:rsid w:val="00AA3C3F"/>
    <w:rsid w:val="00AA3FE7"/>
    <w:rsid w:val="00AA6463"/>
    <w:rsid w:val="00AC1A64"/>
    <w:rsid w:val="00AC3814"/>
    <w:rsid w:val="00AD4525"/>
    <w:rsid w:val="00AE5947"/>
    <w:rsid w:val="00AF2C03"/>
    <w:rsid w:val="00B0562B"/>
    <w:rsid w:val="00B22F49"/>
    <w:rsid w:val="00B26CFA"/>
    <w:rsid w:val="00B30712"/>
    <w:rsid w:val="00B3227F"/>
    <w:rsid w:val="00B337E9"/>
    <w:rsid w:val="00B42A61"/>
    <w:rsid w:val="00B5023E"/>
    <w:rsid w:val="00B579DC"/>
    <w:rsid w:val="00B77732"/>
    <w:rsid w:val="00B838AE"/>
    <w:rsid w:val="00B9730E"/>
    <w:rsid w:val="00BA79A4"/>
    <w:rsid w:val="00BD08C8"/>
    <w:rsid w:val="00BD3E1B"/>
    <w:rsid w:val="00BE26FD"/>
    <w:rsid w:val="00BE5EA9"/>
    <w:rsid w:val="00BF663F"/>
    <w:rsid w:val="00C05A30"/>
    <w:rsid w:val="00C11902"/>
    <w:rsid w:val="00C23816"/>
    <w:rsid w:val="00C25C42"/>
    <w:rsid w:val="00C3001F"/>
    <w:rsid w:val="00C37B68"/>
    <w:rsid w:val="00C47742"/>
    <w:rsid w:val="00C5601E"/>
    <w:rsid w:val="00C75B7D"/>
    <w:rsid w:val="00C76CA2"/>
    <w:rsid w:val="00C77B5E"/>
    <w:rsid w:val="00C979DD"/>
    <w:rsid w:val="00CA2BE6"/>
    <w:rsid w:val="00CA6B71"/>
    <w:rsid w:val="00CA7CD1"/>
    <w:rsid w:val="00CB1A2D"/>
    <w:rsid w:val="00CC7AF2"/>
    <w:rsid w:val="00CD0367"/>
    <w:rsid w:val="00CD2858"/>
    <w:rsid w:val="00CD3838"/>
    <w:rsid w:val="00CD42C0"/>
    <w:rsid w:val="00CD516D"/>
    <w:rsid w:val="00CE07B4"/>
    <w:rsid w:val="00CE5637"/>
    <w:rsid w:val="00CF20A3"/>
    <w:rsid w:val="00CF570C"/>
    <w:rsid w:val="00D07EF3"/>
    <w:rsid w:val="00D200E6"/>
    <w:rsid w:val="00D22966"/>
    <w:rsid w:val="00D25BD3"/>
    <w:rsid w:val="00D26504"/>
    <w:rsid w:val="00D30C50"/>
    <w:rsid w:val="00D3319D"/>
    <w:rsid w:val="00D36971"/>
    <w:rsid w:val="00D43B21"/>
    <w:rsid w:val="00D60A66"/>
    <w:rsid w:val="00D6281C"/>
    <w:rsid w:val="00D777FF"/>
    <w:rsid w:val="00D84DFC"/>
    <w:rsid w:val="00D91D51"/>
    <w:rsid w:val="00D923B3"/>
    <w:rsid w:val="00D96FBF"/>
    <w:rsid w:val="00DA171E"/>
    <w:rsid w:val="00DB5184"/>
    <w:rsid w:val="00DC09E8"/>
    <w:rsid w:val="00DD5ADA"/>
    <w:rsid w:val="00DD7779"/>
    <w:rsid w:val="00E11C66"/>
    <w:rsid w:val="00E17101"/>
    <w:rsid w:val="00E21E1D"/>
    <w:rsid w:val="00E223CD"/>
    <w:rsid w:val="00E24831"/>
    <w:rsid w:val="00E32089"/>
    <w:rsid w:val="00E35E18"/>
    <w:rsid w:val="00E37938"/>
    <w:rsid w:val="00E47585"/>
    <w:rsid w:val="00E77177"/>
    <w:rsid w:val="00E95996"/>
    <w:rsid w:val="00E95FAB"/>
    <w:rsid w:val="00EA1635"/>
    <w:rsid w:val="00EA6787"/>
    <w:rsid w:val="00EB0949"/>
    <w:rsid w:val="00EC18B2"/>
    <w:rsid w:val="00EC4262"/>
    <w:rsid w:val="00EC7269"/>
    <w:rsid w:val="00ED4B64"/>
    <w:rsid w:val="00F064BF"/>
    <w:rsid w:val="00F10300"/>
    <w:rsid w:val="00F13BE1"/>
    <w:rsid w:val="00F265FA"/>
    <w:rsid w:val="00F309C2"/>
    <w:rsid w:val="00F421C3"/>
    <w:rsid w:val="00F51C1E"/>
    <w:rsid w:val="00F601AE"/>
    <w:rsid w:val="00F67448"/>
    <w:rsid w:val="00F7560C"/>
    <w:rsid w:val="00F86211"/>
    <w:rsid w:val="00F9103F"/>
    <w:rsid w:val="00FA2939"/>
    <w:rsid w:val="00FB4775"/>
    <w:rsid w:val="00FB5A1B"/>
    <w:rsid w:val="00FD4B0C"/>
    <w:rsid w:val="00FE5E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80CEE"/>
  <w15:chartTrackingRefBased/>
  <w15:docId w15:val="{9D2028E0-0036-4213-93A3-708171F8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unhideWhenUsed/>
    <w:rsid w:val="00E37938"/>
    <w:rPr>
      <w:color w:val="0563C1"/>
      <w:u w:val="single"/>
    </w:rPr>
  </w:style>
  <w:style w:type="character" w:styleId="NichtaufgelsteErwhnung">
    <w:name w:val="Unresolved Mention"/>
    <w:basedOn w:val="Absatz-Standardschriftart"/>
    <w:uiPriority w:val="99"/>
    <w:semiHidden/>
    <w:unhideWhenUsed/>
    <w:rsid w:val="005E3398"/>
    <w:rPr>
      <w:color w:val="605E5C"/>
      <w:shd w:val="clear" w:color="auto" w:fill="E1DFDD"/>
    </w:rPr>
  </w:style>
  <w:style w:type="paragraph" w:styleId="Listenabsatz">
    <w:name w:val="List Paragraph"/>
    <w:basedOn w:val="Standard"/>
    <w:uiPriority w:val="34"/>
    <w:qFormat/>
    <w:rsid w:val="00FB4775"/>
    <w:pPr>
      <w:ind w:left="720"/>
      <w:contextualSpacing/>
    </w:pPr>
  </w:style>
  <w:style w:type="character" w:styleId="BesuchterLink">
    <w:name w:val="FollowedHyperlink"/>
    <w:basedOn w:val="Absatz-Standardschriftart"/>
    <w:uiPriority w:val="99"/>
    <w:semiHidden/>
    <w:unhideWhenUsed/>
    <w:rsid w:val="001B4158"/>
    <w:rPr>
      <w:color w:val="954F72" w:themeColor="followedHyperlink"/>
      <w:u w:val="single"/>
    </w:rPr>
  </w:style>
  <w:style w:type="character" w:styleId="Fett">
    <w:name w:val="Strong"/>
    <w:basedOn w:val="Absatz-Standardschriftart"/>
    <w:uiPriority w:val="22"/>
    <w:qFormat/>
    <w:rsid w:val="00644374"/>
    <w:rPr>
      <w:b/>
      <w:bCs/>
    </w:rPr>
  </w:style>
  <w:style w:type="character" w:customStyle="1" w:styleId="x193iq5w">
    <w:name w:val="x193iq5w"/>
    <w:basedOn w:val="Absatz-Standardschriftart"/>
    <w:rsid w:val="00644374"/>
  </w:style>
  <w:style w:type="paragraph" w:styleId="StandardWeb">
    <w:name w:val="Normal (Web)"/>
    <w:basedOn w:val="Standard"/>
    <w:uiPriority w:val="99"/>
    <w:unhideWhenUsed/>
    <w:rsid w:val="00A067CD"/>
    <w:pPr>
      <w:spacing w:before="100" w:beforeAutospacing="1" w:after="100" w:afterAutospacing="1"/>
    </w:pPr>
    <w:rPr>
      <w:sz w:val="24"/>
      <w:szCs w:val="24"/>
      <w:lang w:eastAsia="de-DE"/>
    </w:rPr>
  </w:style>
  <w:style w:type="paragraph" w:customStyle="1" w:styleId="p1">
    <w:name w:val="p1"/>
    <w:basedOn w:val="Standard"/>
    <w:rsid w:val="00B337E9"/>
    <w:pPr>
      <w:spacing w:before="100" w:beforeAutospacing="1" w:after="100" w:afterAutospacing="1"/>
    </w:pPr>
    <w:rPr>
      <w:rFonts w:ascii="Calibri" w:eastAsiaTheme="minorHAnsi" w:hAnsi="Calibri" w:cs="Calibri"/>
      <w:sz w:val="22"/>
      <w:szCs w:val="22"/>
      <w:lang w:eastAsia="de-DE"/>
    </w:rPr>
  </w:style>
  <w:style w:type="paragraph" w:customStyle="1" w:styleId="p2">
    <w:name w:val="p2"/>
    <w:basedOn w:val="Standard"/>
    <w:rsid w:val="00B337E9"/>
    <w:pPr>
      <w:spacing w:before="100" w:beforeAutospacing="1" w:after="100" w:afterAutospacing="1"/>
    </w:pPr>
    <w:rPr>
      <w:rFonts w:ascii="Calibri" w:eastAsiaTheme="minorHAns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126280">
      <w:bodyDiv w:val="1"/>
      <w:marLeft w:val="0"/>
      <w:marRight w:val="0"/>
      <w:marTop w:val="0"/>
      <w:marBottom w:val="0"/>
      <w:divBdr>
        <w:top w:val="none" w:sz="0" w:space="0" w:color="auto"/>
        <w:left w:val="none" w:sz="0" w:space="0" w:color="auto"/>
        <w:bottom w:val="none" w:sz="0" w:space="0" w:color="auto"/>
        <w:right w:val="none" w:sz="0" w:space="0" w:color="auto"/>
      </w:divBdr>
      <w:divsChild>
        <w:div w:id="1238368714">
          <w:marLeft w:val="850"/>
          <w:marRight w:val="0"/>
          <w:marTop w:val="0"/>
          <w:marBottom w:val="60"/>
          <w:divBdr>
            <w:top w:val="none" w:sz="0" w:space="0" w:color="auto"/>
            <w:left w:val="none" w:sz="0" w:space="0" w:color="auto"/>
            <w:bottom w:val="none" w:sz="0" w:space="0" w:color="auto"/>
            <w:right w:val="none" w:sz="0" w:space="0" w:color="auto"/>
          </w:divBdr>
        </w:div>
      </w:divsChild>
    </w:div>
    <w:div w:id="952128959">
      <w:bodyDiv w:val="1"/>
      <w:marLeft w:val="0"/>
      <w:marRight w:val="0"/>
      <w:marTop w:val="0"/>
      <w:marBottom w:val="0"/>
      <w:divBdr>
        <w:top w:val="none" w:sz="0" w:space="0" w:color="auto"/>
        <w:left w:val="none" w:sz="0" w:space="0" w:color="auto"/>
        <w:bottom w:val="none" w:sz="0" w:space="0" w:color="auto"/>
        <w:right w:val="none" w:sz="0" w:space="0" w:color="auto"/>
      </w:divBdr>
    </w:div>
    <w:div w:id="1461874211">
      <w:bodyDiv w:val="1"/>
      <w:marLeft w:val="0"/>
      <w:marRight w:val="0"/>
      <w:marTop w:val="0"/>
      <w:marBottom w:val="0"/>
      <w:divBdr>
        <w:top w:val="none" w:sz="0" w:space="0" w:color="auto"/>
        <w:left w:val="none" w:sz="0" w:space="0" w:color="auto"/>
        <w:bottom w:val="none" w:sz="0" w:space="0" w:color="auto"/>
        <w:right w:val="none" w:sz="0" w:space="0" w:color="auto"/>
      </w:divBdr>
    </w:div>
    <w:div w:id="1660497862">
      <w:bodyDiv w:val="1"/>
      <w:marLeft w:val="0"/>
      <w:marRight w:val="0"/>
      <w:marTop w:val="0"/>
      <w:marBottom w:val="0"/>
      <w:divBdr>
        <w:top w:val="none" w:sz="0" w:space="0" w:color="auto"/>
        <w:left w:val="none" w:sz="0" w:space="0" w:color="auto"/>
        <w:bottom w:val="none" w:sz="0" w:space="0" w:color="auto"/>
        <w:right w:val="none" w:sz="0" w:space="0" w:color="auto"/>
      </w:divBdr>
    </w:div>
    <w:div w:id="17293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bi-kolenfeld.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Dr%20J.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 J.dot</Template>
  <TotalTime>0</TotalTime>
  <Pages>1</Pages>
  <Words>424</Words>
  <Characters>2677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Baubeschreibung</vt:lpstr>
      <vt:lpstr>Baubeschreibung</vt:lpstr>
    </vt:vector>
  </TitlesOfParts>
  <Company>Continental AG</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Baubeschreibung</dc:title>
  <dc:subject/>
  <dc:creator>J. Nohl</dc:creator>
  <cp:keywords/>
  <cp:lastModifiedBy>Jörg Nohl</cp:lastModifiedBy>
  <cp:revision>6</cp:revision>
  <cp:lastPrinted>2022-09-23T12:54:00Z</cp:lastPrinted>
  <dcterms:created xsi:type="dcterms:W3CDTF">2025-02-21T12:12:00Z</dcterms:created>
  <dcterms:modified xsi:type="dcterms:W3CDTF">2025-02-21T12:17:00Z</dcterms:modified>
</cp:coreProperties>
</file>